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B3" w:rsidRDefault="00AB5CB3" w:rsidP="004305FA">
      <w:pPr>
        <w:jc w:val="center"/>
        <w:rPr>
          <w:b/>
          <w:sz w:val="32"/>
          <w:szCs w:val="32"/>
        </w:rPr>
      </w:pPr>
      <w:r w:rsidRPr="004305FA">
        <w:rPr>
          <w:b/>
          <w:sz w:val="32"/>
          <w:szCs w:val="32"/>
        </w:rPr>
        <w:t xml:space="preserve">Häufige </w:t>
      </w:r>
      <w:r>
        <w:rPr>
          <w:b/>
          <w:sz w:val="32"/>
          <w:szCs w:val="32"/>
        </w:rPr>
        <w:t xml:space="preserve">Fragen und </w:t>
      </w:r>
      <w:r w:rsidRPr="004305FA">
        <w:rPr>
          <w:b/>
          <w:sz w:val="32"/>
          <w:szCs w:val="32"/>
        </w:rPr>
        <w:t>Fehler:</w:t>
      </w:r>
    </w:p>
    <w:p w:rsidR="00AB5CB3" w:rsidRPr="004305FA" w:rsidRDefault="00AB5CB3" w:rsidP="004305FA">
      <w:pPr>
        <w:jc w:val="center"/>
        <w:rPr>
          <w:b/>
          <w:sz w:val="32"/>
          <w:szCs w:val="32"/>
        </w:rPr>
      </w:pPr>
    </w:p>
    <w:p w:rsidR="00AB5CB3" w:rsidRDefault="00AB5CB3" w:rsidP="00062A4C">
      <w:pPr>
        <w:jc w:val="center"/>
        <w:rPr>
          <w:b/>
        </w:rPr>
      </w:pPr>
    </w:p>
    <w:p w:rsidR="00AB5CB3" w:rsidRDefault="00AB5CB3" w:rsidP="00D54518">
      <w:pPr>
        <w:jc w:val="center"/>
        <w:rPr>
          <w:b/>
        </w:rPr>
      </w:pPr>
      <w:r>
        <w:rPr>
          <w:b/>
        </w:rPr>
        <w:t>Falsche Excel Version (</w:t>
      </w:r>
      <w:r w:rsidRPr="004305FA">
        <w:rPr>
          <w:b/>
        </w:rPr>
        <w:t>Die Funktionen sind nicht wie beschrieben.</w:t>
      </w:r>
      <w:r>
        <w:rPr>
          <w:b/>
        </w:rPr>
        <w:t>)</w:t>
      </w:r>
    </w:p>
    <w:p w:rsidR="00AB5CB3" w:rsidRPr="004305FA" w:rsidRDefault="00AB5CB3" w:rsidP="00062A4C">
      <w:pPr>
        <w:jc w:val="center"/>
        <w:rPr>
          <w:b/>
        </w:rPr>
      </w:pPr>
    </w:p>
    <w:p w:rsidR="00AB5CB3" w:rsidRDefault="00AB5CB3">
      <w:r>
        <w:t>Um das Programm zu nutzen benötigen Sie eine Microsoft (MS) Excel Version ab 2003.</w:t>
      </w:r>
    </w:p>
    <w:p w:rsidR="00AB5CB3" w:rsidRDefault="00AB5CB3">
      <w:proofErr w:type="spellStart"/>
      <w:r w:rsidRPr="003A5980">
        <w:rPr>
          <w:lang w:val="en-US"/>
        </w:rPr>
        <w:t>Programme</w:t>
      </w:r>
      <w:proofErr w:type="spellEnd"/>
      <w:r w:rsidRPr="003A5980">
        <w:rPr>
          <w:lang w:val="en-US"/>
        </w:rPr>
        <w:t xml:space="preserve"> </w:t>
      </w:r>
      <w:proofErr w:type="spellStart"/>
      <w:r w:rsidRPr="003A5980">
        <w:rPr>
          <w:lang w:val="en-US"/>
        </w:rPr>
        <w:t>wie</w:t>
      </w:r>
      <w:proofErr w:type="spellEnd"/>
      <w:r w:rsidRPr="003A5980">
        <w:rPr>
          <w:lang w:val="en-US"/>
        </w:rPr>
        <w:t xml:space="preserve"> „Star office“, „</w:t>
      </w:r>
      <w:r>
        <w:rPr>
          <w:lang w:val="en-US"/>
        </w:rPr>
        <w:t>O</w:t>
      </w:r>
      <w:r w:rsidRPr="003A5980">
        <w:rPr>
          <w:lang w:val="en-US"/>
        </w:rPr>
        <w:t>pen office“,</w:t>
      </w:r>
      <w:r>
        <w:rPr>
          <w:lang w:val="en-US"/>
        </w:rPr>
        <w:t xml:space="preserve"> “</w:t>
      </w:r>
      <w:proofErr w:type="spellStart"/>
      <w:r>
        <w:rPr>
          <w:lang w:val="en-US"/>
        </w:rPr>
        <w:t>Libre</w:t>
      </w:r>
      <w:proofErr w:type="spellEnd"/>
      <w:r>
        <w:rPr>
          <w:lang w:val="en-US"/>
        </w:rPr>
        <w:t xml:space="preserve"> office”,</w:t>
      </w:r>
      <w:r w:rsidRPr="003A5980">
        <w:rPr>
          <w:lang w:val="en-US"/>
        </w:rPr>
        <w:t xml:space="preserve"> „Excel starter</w:t>
      </w:r>
      <w:r>
        <w:rPr>
          <w:lang w:val="en-US"/>
        </w:rPr>
        <w:t xml:space="preserve">” , Excel Student” </w:t>
      </w:r>
      <w:proofErr w:type="spellStart"/>
      <w:r>
        <w:rPr>
          <w:lang w:val="en-US"/>
        </w:rPr>
        <w:t>u.s.w</w:t>
      </w:r>
      <w:proofErr w:type="spellEnd"/>
      <w:r>
        <w:rPr>
          <w:lang w:val="en-US"/>
        </w:rPr>
        <w:t xml:space="preserve">. </w:t>
      </w:r>
      <w:proofErr w:type="spellStart"/>
      <w:r>
        <w:rPr>
          <w:lang w:val="en-US"/>
        </w:rPr>
        <w:t>sind</w:t>
      </w:r>
      <w:proofErr w:type="spellEnd"/>
      <w:r>
        <w:rPr>
          <w:lang w:val="en-US"/>
        </w:rPr>
        <w:t xml:space="preserve">  </w:t>
      </w:r>
      <w:proofErr w:type="spellStart"/>
      <w:r>
        <w:rPr>
          <w:lang w:val="en-US"/>
        </w:rPr>
        <w:t>nicht</w:t>
      </w:r>
      <w:proofErr w:type="spellEnd"/>
      <w:r>
        <w:rPr>
          <w:lang w:val="en-US"/>
        </w:rPr>
        <w:t xml:space="preserve">  </w:t>
      </w:r>
      <w:proofErr w:type="spellStart"/>
      <w:r w:rsidRPr="001E2034">
        <w:rPr>
          <w:lang w:val="en-US"/>
        </w:rPr>
        <w:t>geeignet</w:t>
      </w:r>
      <w:proofErr w:type="spellEnd"/>
      <w:r>
        <w:rPr>
          <w:lang w:val="en-US"/>
        </w:rPr>
        <w:t xml:space="preserve">. </w:t>
      </w:r>
      <w:r w:rsidRPr="008002CE">
        <w:t xml:space="preserve">Diese Programme sind lediglich zum Öffnen von </w:t>
      </w:r>
      <w:r>
        <w:t xml:space="preserve">MS </w:t>
      </w:r>
      <w:r w:rsidRPr="008002CE">
        <w:t xml:space="preserve">Office Dokumente geeignet. </w:t>
      </w:r>
      <w:r>
        <w:t>Eine Bearbeitung ist dabei ausgeschlossen.</w:t>
      </w:r>
    </w:p>
    <w:p w:rsidR="00AB5CB3" w:rsidRDefault="00AB5CB3" w:rsidP="004305FA">
      <w:pPr>
        <w:jc w:val="center"/>
        <w:rPr>
          <w:b/>
        </w:rPr>
      </w:pPr>
    </w:p>
    <w:p w:rsidR="00AB5CB3" w:rsidRDefault="00AB5CB3"/>
    <w:p w:rsidR="00AB5CB3" w:rsidRPr="00062A4C" w:rsidRDefault="00AB5CB3" w:rsidP="00062A4C">
      <w:pPr>
        <w:jc w:val="center"/>
        <w:rPr>
          <w:b/>
        </w:rPr>
      </w:pPr>
      <w:r w:rsidRPr="00062A4C">
        <w:rPr>
          <w:b/>
        </w:rPr>
        <w:t>Es erscheint ständig eine Meldung über Kompatibilitätsprobleme.</w:t>
      </w:r>
    </w:p>
    <w:p w:rsidR="00AB5CB3" w:rsidRDefault="00AB5CB3">
      <w:r>
        <w:t>Diese Meldungen erscheinen wenn Ihre Excel Version eine andere ist, als die Version, mit der das Programm erstellt worden ist. Da Excel sich von Jahr zu Jahr ständig erweitert, werden unter Umständen einige Funktionen nicht unterstützt. Ihr Programm wurde mit MS Excel 2003 erstellt. Das bedeutet, dass jüngere Versionen immer Kompatibel sind. Diese Meldungen können beim Erscheinen, durch das Setzen von einem „Haken“, (links unten in der auflaufenden Meldung)  abgestellt werden.</w:t>
      </w:r>
    </w:p>
    <w:p w:rsidR="00AB5CB3" w:rsidRDefault="00AB5CB3"/>
    <w:p w:rsidR="00AB5CB3" w:rsidRDefault="00AB5CB3" w:rsidP="0027240D">
      <w:pPr>
        <w:jc w:val="center"/>
        <w:rPr>
          <w:b/>
        </w:rPr>
      </w:pPr>
      <w:r w:rsidRPr="0027240D">
        <w:rPr>
          <w:b/>
        </w:rPr>
        <w:t xml:space="preserve">Beim </w:t>
      </w:r>
      <w:r>
        <w:rPr>
          <w:b/>
        </w:rPr>
        <w:t>S</w:t>
      </w:r>
      <w:r w:rsidRPr="0027240D">
        <w:rPr>
          <w:b/>
        </w:rPr>
        <w:t>tart verlangt das Programm nach einem Freischaltcode.</w:t>
      </w:r>
    </w:p>
    <w:p w:rsidR="00AB5CB3" w:rsidRDefault="00AB5CB3" w:rsidP="0027240D">
      <w:r w:rsidRPr="0027240D">
        <w:t>Ihr</w:t>
      </w:r>
      <w:r>
        <w:t xml:space="preserve"> erworbenes Programm läuft generell ohne einen Freischaltcode. Wenn die Frage nach einem Code oder Schlüssel  auflaufen sollte, kommt diese Meldung in der Regel aus Ihrer Excel Version, die möglicherweise noch nicht freigeschaltet ist. Auf vielen neuen Computern ist eine Excel Testversion installiert. Diese Testversion verlangt nach 30 Tagen einen Freischaltcode.</w:t>
      </w:r>
    </w:p>
    <w:p w:rsidR="00AB5CB3" w:rsidRDefault="00AB5CB3"/>
    <w:p w:rsidR="00AB5CB3" w:rsidRDefault="00AB5CB3"/>
    <w:p w:rsidR="00AB5CB3" w:rsidRDefault="00AB5CB3" w:rsidP="00B46607">
      <w:pPr>
        <w:jc w:val="center"/>
        <w:rPr>
          <w:b/>
        </w:rPr>
      </w:pPr>
      <w:r w:rsidRPr="00B46607">
        <w:rPr>
          <w:b/>
        </w:rPr>
        <w:t>Es wird ständig nach einem Passwort für den Schreibschutz gefragt</w:t>
      </w:r>
    </w:p>
    <w:p w:rsidR="00AB5CB3" w:rsidRDefault="00AB5CB3" w:rsidP="00B46607">
      <w:r>
        <w:t xml:space="preserve">In Ihrem Programm befinden sich unzählige Funktionen und Formeln.  In der Regel sind die Zellen, hinter denen eine Formel verborgen ist, durch einen Schreibschutz gegen versehentliches löschen geschützt. Wenn Sie versehentlich oder aus Unwissenheit auf eine geschützte Zelle klicken, dann erscheint die Meldung „ </w:t>
      </w:r>
      <w:r w:rsidRPr="00BE06EE">
        <w:rPr>
          <w:i/>
        </w:rPr>
        <w:t>diese Zelle oder das Diagramm, dass</w:t>
      </w:r>
      <w:r>
        <w:t xml:space="preserve"> </w:t>
      </w:r>
      <w:r w:rsidRPr="00BE06EE">
        <w:rPr>
          <w:i/>
        </w:rPr>
        <w:t>Sie ändern möchten ist schreibgeschützt</w:t>
      </w:r>
      <w:r>
        <w:t>“. Generell kann gesagt werden, dass Zellen, die einen solchen Schutz besitzen, nicht verändert werden brauchen und auch nicht geändert werden dürfen. In einigen Fällen kann durch einen Doppelklick auf diese Zelle, der Verweis zur Quelle angezeigt werden.</w:t>
      </w:r>
    </w:p>
    <w:p w:rsidR="00AB5CB3" w:rsidRDefault="00AB5CB3" w:rsidP="00A633B2">
      <w:pPr>
        <w:jc w:val="center"/>
        <w:rPr>
          <w:b/>
        </w:rPr>
      </w:pPr>
    </w:p>
    <w:p w:rsidR="00AB5CB3" w:rsidRDefault="00AB5CB3" w:rsidP="00A633B2">
      <w:pPr>
        <w:jc w:val="center"/>
        <w:rPr>
          <w:b/>
        </w:rPr>
      </w:pPr>
    </w:p>
    <w:p w:rsidR="00AB5CB3" w:rsidRDefault="00AB5CB3" w:rsidP="00A633B2"/>
    <w:p w:rsidR="00176A84" w:rsidRDefault="00176A84" w:rsidP="00A633B2"/>
    <w:p w:rsidR="00AB5CB3" w:rsidRDefault="00AB5CB3" w:rsidP="00456D0D">
      <w:pPr>
        <w:jc w:val="center"/>
        <w:rPr>
          <w:b/>
        </w:rPr>
      </w:pPr>
      <w:r w:rsidRPr="00456D0D">
        <w:rPr>
          <w:b/>
        </w:rPr>
        <w:t>Das Programm ist nicht sauber auf dem Bildschirm zu sehen.</w:t>
      </w:r>
    </w:p>
    <w:p w:rsidR="00AB5CB3" w:rsidRDefault="00AB5CB3" w:rsidP="00456D0D">
      <w:pPr>
        <w:jc w:val="center"/>
        <w:rPr>
          <w:b/>
        </w:rPr>
      </w:pPr>
    </w:p>
    <w:p w:rsidR="00AB5CB3" w:rsidRDefault="00AB5CB3" w:rsidP="00456D0D">
      <w:pPr>
        <w:jc w:val="center"/>
      </w:pPr>
      <w:r w:rsidRPr="00456D0D">
        <w:t xml:space="preserve">Da jeder Monitor eine andere Größe und zusätzlich eine andere Auflösung haben kann, </w:t>
      </w:r>
      <w:r>
        <w:t xml:space="preserve">wird das Programm auf dem Monitor unterschiedlich dargestellt. Das Tabellenblatt kann Ihren Wünschen angepasst werden. Ab Excel 2010 kann z.B. unter dem Reiter „Ansicht“ ein Zoom Wert eingegeben werden. Bei früheren  Excel Versionen ist </w:t>
      </w:r>
      <w:proofErr w:type="gramStart"/>
      <w:r>
        <w:t>der</w:t>
      </w:r>
      <w:proofErr w:type="gramEnd"/>
      <w:r>
        <w:t xml:space="preserve"> Zoom möglicherweise in einem anderen Reiter verborgen. Verändern Sie den Zoom Wert so weit, bis die Benutzeroberfläche Ihren Wünschen entspricht. Das anschließende Speichern behält dann diese Einstellung bei.</w:t>
      </w:r>
    </w:p>
    <w:p w:rsidR="00AB5CB3" w:rsidRPr="00456D0D" w:rsidRDefault="00AB5CB3" w:rsidP="00456D0D">
      <w:pPr>
        <w:jc w:val="center"/>
      </w:pPr>
    </w:p>
    <w:p w:rsidR="00AB5CB3" w:rsidRPr="00456D0D" w:rsidRDefault="00AB5CB3"/>
    <w:p w:rsidR="00AB5CB3" w:rsidRDefault="00AB5CB3" w:rsidP="0059278E">
      <w:pPr>
        <w:jc w:val="center"/>
        <w:rPr>
          <w:b/>
        </w:rPr>
      </w:pPr>
      <w:r w:rsidRPr="0059278E">
        <w:rPr>
          <w:b/>
        </w:rPr>
        <w:lastRenderedPageBreak/>
        <w:t>Das Programm macht falsche oder keine Berechnungen</w:t>
      </w:r>
      <w:r>
        <w:rPr>
          <w:b/>
        </w:rPr>
        <w:t xml:space="preserve"> mehr</w:t>
      </w:r>
      <w:r w:rsidRPr="0059278E">
        <w:rPr>
          <w:b/>
        </w:rPr>
        <w:t>.</w:t>
      </w:r>
      <w:r>
        <w:rPr>
          <w:b/>
        </w:rPr>
        <w:t xml:space="preserve"> </w:t>
      </w:r>
    </w:p>
    <w:p w:rsidR="00AB5CB3" w:rsidRDefault="00AB5CB3" w:rsidP="0059278E">
      <w:pPr>
        <w:jc w:val="center"/>
        <w:rPr>
          <w:b/>
        </w:rPr>
      </w:pPr>
    </w:p>
    <w:p w:rsidR="00AB5CB3" w:rsidRDefault="00AB5CB3" w:rsidP="00AD2A7C">
      <w:pPr>
        <w:jc w:val="center"/>
      </w:pPr>
      <w:r>
        <w:t xml:space="preserve">Möglicherweise arbeiten Sie mit offenem Schreibschutz. Der offene Schreibschutz lässt das Löschen von Zellen zu, die zur Berechnung benötigt werden. Einmal gelöschte Formeln oder Verknüpfungen, führen dann zum Funktionsverlust oder zu Fehlberechnungen. Überprüfen Sie einfach die Funktionen an der Originaldatei auf der CD. </w:t>
      </w:r>
    </w:p>
    <w:p w:rsidR="00AB5CB3" w:rsidRPr="00AD2A7C" w:rsidRDefault="00AB5CB3" w:rsidP="00AD2A7C">
      <w:pPr>
        <w:jc w:val="center"/>
      </w:pPr>
      <w:r>
        <w:t>In solchen Fällen ist eine neue Installation ratsam. Achtung: Erstellen Sie sich von der defekten Version eine Sicherung, damit die vorhandenen Daten nicht verloren gehen.</w:t>
      </w:r>
    </w:p>
    <w:p w:rsidR="00AB5CB3" w:rsidRDefault="00AB5CB3"/>
    <w:p w:rsidR="00AB5CB3" w:rsidRDefault="00AB5CB3"/>
    <w:p w:rsidR="00AB5CB3" w:rsidRPr="008002CE" w:rsidRDefault="00AB5CB3">
      <w:bookmarkStart w:id="0" w:name="_GoBack"/>
      <w:bookmarkEnd w:id="0"/>
    </w:p>
    <w:sectPr w:rsidR="00AB5CB3" w:rsidRPr="008002CE" w:rsidSect="008D3A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980"/>
    <w:rsid w:val="00062A4C"/>
    <w:rsid w:val="0008252D"/>
    <w:rsid w:val="00144467"/>
    <w:rsid w:val="00156532"/>
    <w:rsid w:val="00176A84"/>
    <w:rsid w:val="001E2034"/>
    <w:rsid w:val="00202582"/>
    <w:rsid w:val="0027240D"/>
    <w:rsid w:val="003A0DCD"/>
    <w:rsid w:val="003A5980"/>
    <w:rsid w:val="004305FA"/>
    <w:rsid w:val="00456D0D"/>
    <w:rsid w:val="005275BB"/>
    <w:rsid w:val="0059278E"/>
    <w:rsid w:val="005F372A"/>
    <w:rsid w:val="007A40E9"/>
    <w:rsid w:val="007B3D6C"/>
    <w:rsid w:val="008002CE"/>
    <w:rsid w:val="008D3AD2"/>
    <w:rsid w:val="009433BF"/>
    <w:rsid w:val="00A55F2D"/>
    <w:rsid w:val="00A633B2"/>
    <w:rsid w:val="00A83BF8"/>
    <w:rsid w:val="00AB5CB3"/>
    <w:rsid w:val="00AD2A7C"/>
    <w:rsid w:val="00B00FB1"/>
    <w:rsid w:val="00B46607"/>
    <w:rsid w:val="00BE06EE"/>
    <w:rsid w:val="00BE6C08"/>
    <w:rsid w:val="00C84A12"/>
    <w:rsid w:val="00CB695D"/>
    <w:rsid w:val="00D120B1"/>
    <w:rsid w:val="00D431E9"/>
    <w:rsid w:val="00D53A3F"/>
    <w:rsid w:val="00D54518"/>
    <w:rsid w:val="00E41C0A"/>
    <w:rsid w:val="00ED69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A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2823</Characters>
  <Application>Microsoft Office Word</Application>
  <DocSecurity>0</DocSecurity>
  <Lines>23</Lines>
  <Paragraphs>6</Paragraphs>
  <ScaleCrop>false</ScaleCrop>
  <Company>AGR mbH</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Kettner, Roland</dc:creator>
  <cp:keywords/>
  <dc:description/>
  <cp:lastModifiedBy>PC-Pc</cp:lastModifiedBy>
  <cp:revision>28</cp:revision>
  <dcterms:created xsi:type="dcterms:W3CDTF">2015-03-05T21:43:00Z</dcterms:created>
  <dcterms:modified xsi:type="dcterms:W3CDTF">2017-07-18T04:24:00Z</dcterms:modified>
</cp:coreProperties>
</file>